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報廢</w:t>
      </w:r>
      <w:r w:rsidR="008864D9">
        <w:rPr>
          <w:rFonts w:ascii="標楷體" w:eastAsia="標楷體" w:hAnsi="標楷體" w:hint="eastAsia"/>
          <w:b/>
          <w:color w:val="0000FF"/>
          <w:sz w:val="32"/>
          <w:szCs w:val="32"/>
        </w:rPr>
        <w:t>品及</w:t>
      </w:r>
      <w:r w:rsidR="00071B57">
        <w:rPr>
          <w:rFonts w:ascii="標楷體" w:eastAsia="標楷體" w:hAnsi="標楷體" w:hint="eastAsia"/>
          <w:b/>
          <w:color w:val="0000FF"/>
          <w:sz w:val="32"/>
          <w:szCs w:val="32"/>
        </w:rPr>
        <w:t>雜物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B75E31">
        <w:rPr>
          <w:rFonts w:ascii="標楷體" w:eastAsia="標楷體" w:hAnsi="標楷體" w:hint="eastAsia"/>
          <w:b/>
          <w:color w:val="0000FF"/>
          <w:sz w:val="32"/>
          <w:szCs w:val="32"/>
        </w:rPr>
        <w:t>1102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09008F" w:rsidRPr="007D5426" w:rsidTr="00FC7109">
        <w:trPr>
          <w:trHeight w:val="866"/>
        </w:trPr>
        <w:tc>
          <w:tcPr>
            <w:tcW w:w="695" w:type="dxa"/>
          </w:tcPr>
          <w:p w:rsidR="00C81899" w:rsidRPr="008864D9" w:rsidRDefault="00B75E31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冰箱</w:t>
            </w:r>
          </w:p>
        </w:tc>
        <w:tc>
          <w:tcPr>
            <w:tcW w:w="831" w:type="dxa"/>
          </w:tcPr>
          <w:p w:rsidR="00B82D60" w:rsidRPr="007D5426" w:rsidRDefault="00B75E31" w:rsidP="00205C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1台(教職員宿舍1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09008F" w:rsidRPr="007D5426" w:rsidRDefault="00D5113E">
            <w:pPr>
              <w:rPr>
                <w:rFonts w:ascii="標楷體" w:eastAsia="標楷體" w:hAnsi="標楷體"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94815" cy="2259753"/>
                  <wp:effectExtent l="0" t="0" r="635" b="7620"/>
                  <wp:docPr id="2" name="圖片 2" descr="D:\高壓電技佐\標售\111年\S11102-001_標售報廢品及其它雜物一批\S11102-001_標售報廢品及其它雜物一批\01.需求上簽\工作室\冰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1年\S11102-001_標售報廢品及其它雜物一批\S11102-001_標售報廢品及其它雜物一批\01.需求上簽\工作室\冰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423" cy="227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8864D9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電風扇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1台(教職員宿舍1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77670" cy="2236893"/>
                  <wp:effectExtent l="0" t="0" r="0" b="0"/>
                  <wp:docPr id="3" name="圖片 3" descr="D:\高壓電技佐\標售\111年\S11102-001_標售報廢品及其它雜物一批\S11102-001_標售報廢品及其它雜物一批\01.需求上簽\工作室\電風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1年\S11102-001_標售報廢品及其它雜物一批\S11102-001_標售報廢品及其它雜物一批\01.需求上簽\工作室\電風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17" cy="224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抽水馬達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1台(教職員宿舍1F)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666240" cy="2221652"/>
                  <wp:effectExtent l="0" t="0" r="0" b="7620"/>
                  <wp:docPr id="4" name="圖片 4" descr="D:\高壓電技佐\標售\111年\S11102-001_標售報廢品及其它雜物一批\S11102-001_標售報廢品及其它雜物一批\01.需求上簽\工作室\抽水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1年\S11102-001_標售報廢品及其它雜物一批\S11102-001_標售報廢品及其它雜物一批\01.需求上簽\工作室\抽水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12" cy="223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D9" w:rsidRPr="007D5426" w:rsidTr="00FC7109">
        <w:trPr>
          <w:trHeight w:val="440"/>
        </w:trPr>
        <w:tc>
          <w:tcPr>
            <w:tcW w:w="695" w:type="dxa"/>
          </w:tcPr>
          <w:p w:rsidR="008864D9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電腦螢幕等雜物</w:t>
            </w:r>
          </w:p>
        </w:tc>
        <w:tc>
          <w:tcPr>
            <w:tcW w:w="831" w:type="dxa"/>
          </w:tcPr>
          <w:p w:rsidR="008864D9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1批(教職員宿舍1F)</w:t>
            </w:r>
            <w:r w:rsidR="00D5113E" w:rsidRPr="00D5113E">
              <w:rPr>
                <w:rFonts w:ascii="標楷體" w:eastAsia="標楷體" w:hAnsi="標楷體" w:hint="eastAsia"/>
                <w:color w:val="FF0000"/>
                <w:szCs w:val="24"/>
              </w:rPr>
              <w:t>(桌面上</w:t>
            </w:r>
            <w:r w:rsidR="00A72BB5">
              <w:rPr>
                <w:rFonts w:ascii="標楷體" w:eastAsia="標楷體" w:hAnsi="標楷體" w:hint="eastAsia"/>
                <w:color w:val="FF0000"/>
                <w:szCs w:val="24"/>
              </w:rPr>
              <w:t>電器類</w:t>
            </w:r>
            <w:bookmarkStart w:id="0" w:name="_GoBack"/>
            <w:bookmarkEnd w:id="0"/>
            <w:r w:rsidR="00D5113E" w:rsidRPr="00D5113E">
              <w:rPr>
                <w:rFonts w:ascii="標楷體" w:eastAsia="標楷體" w:hAnsi="標楷體" w:hint="eastAsia"/>
                <w:color w:val="FF0000"/>
                <w:szCs w:val="24"/>
              </w:rPr>
              <w:t>物品不包含夾具)</w:t>
            </w:r>
          </w:p>
        </w:tc>
        <w:tc>
          <w:tcPr>
            <w:tcW w:w="7008" w:type="dxa"/>
          </w:tcPr>
          <w:p w:rsidR="008864D9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64932" cy="2298700"/>
                  <wp:effectExtent l="0" t="0" r="2540" b="6350"/>
                  <wp:docPr id="5" name="圖片 5" descr="D:\高壓電技佐\標售\111年\S11102-001_標售報廢品及其它雜物一批\S11102-001_標售報廢品及其它雜物一批\01.需求上簽\工作室\7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1年\S11102-001_標售報廢品及其它雜物一批\S11102-001_標售報廢品及其它雜物一批\01.需求上簽\工作室\70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399" cy="23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水塔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1座(回收場)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41649" cy="2281237"/>
                  <wp:effectExtent l="0" t="0" r="6985" b="5080"/>
                  <wp:docPr id="6" name="圖片 6" descr="D:\高壓電技佐\標售\111年\S11102-001_標售報廢品及其它雜物一批\S11102-001_標售報廢品及其它雜物一批\01.需求上簽\垃圾場\水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1年\S11102-001_標售報廢品及其它雜物一批\S11102-001_標售報廢品及其它雜物一批\01.需求上簽\垃圾場\水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638" cy="229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鐵屑</w:t>
            </w:r>
          </w:p>
        </w:tc>
        <w:tc>
          <w:tcPr>
            <w:tcW w:w="831" w:type="dxa"/>
          </w:tcPr>
          <w:p w:rsidR="00AF4C23" w:rsidRDefault="00B75E31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1批(回收場)</w:t>
            </w:r>
            <w:r w:rsidR="00D5113E" w:rsidRPr="00D5113E">
              <w:rPr>
                <w:rFonts w:ascii="標楷體" w:eastAsia="標楷體" w:hAnsi="標楷體"/>
                <w:color w:val="FF0000"/>
                <w:szCs w:val="24"/>
              </w:rPr>
              <w:t>(</w:t>
            </w:r>
            <w:r w:rsidR="00D5113E" w:rsidRPr="00D5113E">
              <w:rPr>
                <w:rFonts w:ascii="標楷體" w:eastAsia="標楷體" w:hAnsi="標楷體" w:hint="eastAsia"/>
                <w:color w:val="FF0000"/>
                <w:szCs w:val="24"/>
              </w:rPr>
              <w:t>不包含鐵桶.子母車等承裝容器</w:t>
            </w:r>
            <w:r w:rsidR="00D5113E" w:rsidRPr="00D5113E">
              <w:rPr>
                <w:rFonts w:ascii="標楷體" w:eastAsia="標楷體" w:hAnsi="標楷體"/>
                <w:color w:val="FF0000"/>
                <w:szCs w:val="24"/>
              </w:rPr>
              <w:t>)</w:t>
            </w:r>
          </w:p>
        </w:tc>
        <w:tc>
          <w:tcPr>
            <w:tcW w:w="7008" w:type="dxa"/>
          </w:tcPr>
          <w:p w:rsidR="00AF4C23" w:rsidRDefault="00D5113E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41226" cy="2280920"/>
                  <wp:effectExtent l="0" t="0" r="6985" b="5080"/>
                  <wp:docPr id="7" name="圖片 7" descr="D:\高壓電技佐\標售\111年\S11102-001_標售報廢品及其它雜物一批\S11102-001_標售報廢品及其它雜物一批\01.需求上簽\垃圾場\72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1年\S11102-001_標售報廢品及其它雜物一批\S11102-001_標售報廢品及其它雜物一批\01.需求上簽\垃圾場\72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670" cy="228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5E31" w:rsidRPr="007D5426" w:rsidTr="00FC7109">
        <w:trPr>
          <w:trHeight w:val="440"/>
        </w:trPr>
        <w:tc>
          <w:tcPr>
            <w:tcW w:w="695" w:type="dxa"/>
          </w:tcPr>
          <w:p w:rsidR="00B75E31" w:rsidRDefault="00B75E31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雜物</w:t>
            </w:r>
          </w:p>
        </w:tc>
        <w:tc>
          <w:tcPr>
            <w:tcW w:w="831" w:type="dxa"/>
          </w:tcPr>
          <w:p w:rsidR="00B75E31" w:rsidRDefault="00B75E31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1批(回收場)</w:t>
            </w:r>
            <w:r w:rsidR="00D5113E" w:rsidRPr="00D5113E">
              <w:rPr>
                <w:rFonts w:ascii="標楷體" w:eastAsia="標楷體" w:hAnsi="標楷體" w:hint="eastAsia"/>
                <w:color w:val="FF0000"/>
                <w:szCs w:val="24"/>
              </w:rPr>
              <w:t>(詳細物品請自行至現場確認)</w:t>
            </w:r>
          </w:p>
        </w:tc>
        <w:tc>
          <w:tcPr>
            <w:tcW w:w="7008" w:type="dxa"/>
          </w:tcPr>
          <w:p w:rsidR="00B75E31" w:rsidRDefault="00D5113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91815" cy="2318861"/>
                  <wp:effectExtent l="0" t="0" r="0" b="5715"/>
                  <wp:docPr id="8" name="圖片 8" descr="D:\高壓電技佐\標售\111年\S11102-001_標售報廢品及其它雜物一批\S11102-001_標售報廢品及其它雜物一批\01.需求上簽\垃圾場\7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1年\S11102-001_標售報廢品及其它雜物一批\S11102-001_標售報廢品及其它雜物一批\01.需求上簽\垃圾場\7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635" cy="233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13E" w:rsidRDefault="00D5113E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D5113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239010" cy="2985347"/>
                  <wp:effectExtent l="0" t="0" r="8890" b="5715"/>
                  <wp:docPr id="9" name="圖片 9" descr="D:\高壓電技佐\標售\111年\S11102-001_標售報廢品及其它雜物一批\S11102-001_標售報廢品及其它雜物一批\01.需求上簽\垃圾場\7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1年\S11102-001_標售報廢品及其它雜物一批\S11102-001_標售報廢品及其它雜物一批\01.需求上簽\垃圾場\7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656" cy="299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20F" w:rsidRDefault="004F420F" w:rsidP="00C80DDC">
      <w:r>
        <w:separator/>
      </w:r>
    </w:p>
  </w:endnote>
  <w:endnote w:type="continuationSeparator" w:id="0">
    <w:p w:rsidR="004F420F" w:rsidRDefault="004F420F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20F" w:rsidRDefault="004F420F" w:rsidP="00C80DDC">
      <w:r>
        <w:separator/>
      </w:r>
    </w:p>
  </w:footnote>
  <w:footnote w:type="continuationSeparator" w:id="0">
    <w:p w:rsidR="004F420F" w:rsidRDefault="004F420F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10957"/>
    <w:rsid w:val="00071B57"/>
    <w:rsid w:val="000752D0"/>
    <w:rsid w:val="0009008F"/>
    <w:rsid w:val="000A76E1"/>
    <w:rsid w:val="000C188E"/>
    <w:rsid w:val="000D7E5B"/>
    <w:rsid w:val="001436A2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B356A"/>
    <w:rsid w:val="002E2BE8"/>
    <w:rsid w:val="002E7C79"/>
    <w:rsid w:val="00310887"/>
    <w:rsid w:val="0034424D"/>
    <w:rsid w:val="0035016C"/>
    <w:rsid w:val="00355B61"/>
    <w:rsid w:val="00356598"/>
    <w:rsid w:val="00367E32"/>
    <w:rsid w:val="00392F66"/>
    <w:rsid w:val="003C29C9"/>
    <w:rsid w:val="004B764F"/>
    <w:rsid w:val="004D42FA"/>
    <w:rsid w:val="004D48B5"/>
    <w:rsid w:val="004D5D51"/>
    <w:rsid w:val="004E2B5D"/>
    <w:rsid w:val="004E5D61"/>
    <w:rsid w:val="004F420F"/>
    <w:rsid w:val="00514AB1"/>
    <w:rsid w:val="0056550D"/>
    <w:rsid w:val="005D2CE3"/>
    <w:rsid w:val="006B3B67"/>
    <w:rsid w:val="006B5A0D"/>
    <w:rsid w:val="006D08F4"/>
    <w:rsid w:val="006F742C"/>
    <w:rsid w:val="00742289"/>
    <w:rsid w:val="00747D29"/>
    <w:rsid w:val="00774C46"/>
    <w:rsid w:val="00797941"/>
    <w:rsid w:val="007D5426"/>
    <w:rsid w:val="007E4E51"/>
    <w:rsid w:val="00843E5E"/>
    <w:rsid w:val="0087649F"/>
    <w:rsid w:val="008864D9"/>
    <w:rsid w:val="008D0F5F"/>
    <w:rsid w:val="008E27F1"/>
    <w:rsid w:val="009248B6"/>
    <w:rsid w:val="009507BA"/>
    <w:rsid w:val="0098558A"/>
    <w:rsid w:val="00A06073"/>
    <w:rsid w:val="00A301B3"/>
    <w:rsid w:val="00A3505E"/>
    <w:rsid w:val="00A631FD"/>
    <w:rsid w:val="00A72BB5"/>
    <w:rsid w:val="00A857BB"/>
    <w:rsid w:val="00AA3986"/>
    <w:rsid w:val="00AB02C0"/>
    <w:rsid w:val="00AB4BB4"/>
    <w:rsid w:val="00AF4C23"/>
    <w:rsid w:val="00AF7E61"/>
    <w:rsid w:val="00B11B25"/>
    <w:rsid w:val="00B229F6"/>
    <w:rsid w:val="00B3085F"/>
    <w:rsid w:val="00B75E31"/>
    <w:rsid w:val="00B80A46"/>
    <w:rsid w:val="00B82D60"/>
    <w:rsid w:val="00B83A65"/>
    <w:rsid w:val="00B85601"/>
    <w:rsid w:val="00BA0F5C"/>
    <w:rsid w:val="00BB0FCE"/>
    <w:rsid w:val="00BE6AEC"/>
    <w:rsid w:val="00BF409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D285D"/>
    <w:rsid w:val="00CD4B0B"/>
    <w:rsid w:val="00CE41C0"/>
    <w:rsid w:val="00D01D6C"/>
    <w:rsid w:val="00D04E26"/>
    <w:rsid w:val="00D5113E"/>
    <w:rsid w:val="00D5149B"/>
    <w:rsid w:val="00D76E68"/>
    <w:rsid w:val="00DB48D1"/>
    <w:rsid w:val="00DD5AB7"/>
    <w:rsid w:val="00DF32C0"/>
    <w:rsid w:val="00E77DDD"/>
    <w:rsid w:val="00E91182"/>
    <w:rsid w:val="00EC6412"/>
    <w:rsid w:val="00ED1BC8"/>
    <w:rsid w:val="00F01204"/>
    <w:rsid w:val="00F21013"/>
    <w:rsid w:val="00F2695F"/>
    <w:rsid w:val="00F9404B"/>
    <w:rsid w:val="00FC3050"/>
    <w:rsid w:val="00FC7109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3361B-126A-400F-9CA5-F24BF4E8A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</TotalTime>
  <Pages>3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63</cp:revision>
  <cp:lastPrinted>2020-10-14T08:25:00Z</cp:lastPrinted>
  <dcterms:created xsi:type="dcterms:W3CDTF">2018-12-24T08:22:00Z</dcterms:created>
  <dcterms:modified xsi:type="dcterms:W3CDTF">2022-02-15T01:10:00Z</dcterms:modified>
</cp:coreProperties>
</file>